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29" w:rsidRPr="00FB5429" w:rsidRDefault="00FB5429" w:rsidP="00FB542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B54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Выборы </w:t>
      </w:r>
      <w:proofErr w:type="gramStart"/>
      <w:r w:rsidRPr="00FB5429">
        <w:rPr>
          <w:rFonts w:ascii="Times New Roman" w:eastAsia="Calibri" w:hAnsi="Times New Roman" w:cs="Times New Roman"/>
          <w:b/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521361" w:rsidRDefault="00FB5429" w:rsidP="00FB5429">
      <w:pPr>
        <w:pStyle w:val="ConsPlusNonforma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5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сентября 2021 года</w:t>
      </w:r>
    </w:p>
    <w:p w:rsidR="00FB5429" w:rsidRPr="000A4976" w:rsidRDefault="00FB5429" w:rsidP="00FB542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B04CC" w:rsidRDefault="00521361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CC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  <w:r w:rsidR="00FB04CC" w:rsidRPr="00FB04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1361" w:rsidRPr="00FB04CC" w:rsidRDefault="00FB04CC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04CC">
        <w:rPr>
          <w:rFonts w:ascii="Times New Roman" w:hAnsi="Times New Roman" w:cs="Times New Roman"/>
          <w:b/>
          <w:sz w:val="26"/>
          <w:szCs w:val="26"/>
        </w:rPr>
        <w:t>Тосненского</w:t>
      </w:r>
      <w:proofErr w:type="spellEnd"/>
      <w:r w:rsidRPr="00FB04C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521361" w:rsidRPr="00FB04CC" w:rsidRDefault="00521361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361" w:rsidRPr="00FB04CC" w:rsidRDefault="00521361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C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21361" w:rsidRPr="000A4976" w:rsidRDefault="00521361" w:rsidP="00FB04C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1361" w:rsidRPr="00FB04CC" w:rsidRDefault="00EF1B47" w:rsidP="00FB04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E2A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6E2A9C">
        <w:rPr>
          <w:rFonts w:ascii="Times New Roman" w:hAnsi="Times New Roman" w:cs="Times New Roman"/>
          <w:sz w:val="26"/>
          <w:szCs w:val="26"/>
        </w:rPr>
        <w:t xml:space="preserve"> </w:t>
      </w:r>
      <w:r w:rsidR="00521361" w:rsidRPr="00FB04C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521361" w:rsidRPr="00FB04CC">
        <w:rPr>
          <w:rFonts w:ascii="Times New Roman" w:hAnsi="Times New Roman" w:cs="Times New Roman"/>
          <w:sz w:val="26"/>
          <w:szCs w:val="26"/>
        </w:rPr>
        <w:t xml:space="preserve"> года                </w:t>
      </w:r>
      <w:r w:rsidR="00FB04CC">
        <w:rPr>
          <w:rFonts w:ascii="Times New Roman" w:hAnsi="Times New Roman" w:cs="Times New Roman"/>
          <w:sz w:val="26"/>
          <w:szCs w:val="26"/>
        </w:rPr>
        <w:tab/>
      </w:r>
      <w:r w:rsidR="00FB04CC">
        <w:rPr>
          <w:rFonts w:ascii="Times New Roman" w:hAnsi="Times New Roman" w:cs="Times New Roman"/>
          <w:sz w:val="26"/>
          <w:szCs w:val="26"/>
        </w:rPr>
        <w:tab/>
      </w:r>
      <w:r w:rsidR="00FB04CC">
        <w:rPr>
          <w:rFonts w:ascii="Times New Roman" w:hAnsi="Times New Roman" w:cs="Times New Roman"/>
          <w:sz w:val="26"/>
          <w:szCs w:val="26"/>
        </w:rPr>
        <w:tab/>
      </w:r>
      <w:r w:rsidR="00521361" w:rsidRPr="00FB04C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21361" w:rsidRPr="00FB04CC">
        <w:rPr>
          <w:rFonts w:ascii="Times New Roman" w:hAnsi="Times New Roman" w:cs="Times New Roman"/>
          <w:sz w:val="26"/>
          <w:szCs w:val="26"/>
        </w:rPr>
        <w:t xml:space="preserve">      </w:t>
      </w:r>
      <w:r w:rsidR="00FB04CC">
        <w:rPr>
          <w:rFonts w:ascii="Times New Roman" w:hAnsi="Times New Roman" w:cs="Times New Roman"/>
          <w:sz w:val="26"/>
          <w:szCs w:val="26"/>
        </w:rPr>
        <w:t>№</w:t>
      </w:r>
      <w:r w:rsidR="006E2A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E2A9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7</w:t>
      </w:r>
      <w:r w:rsidR="00094187">
        <w:rPr>
          <w:rFonts w:ascii="Times New Roman" w:hAnsi="Times New Roman" w:cs="Times New Roman"/>
          <w:sz w:val="26"/>
          <w:szCs w:val="26"/>
        </w:rPr>
        <w:t>6</w:t>
      </w:r>
    </w:p>
    <w:p w:rsidR="00521361" w:rsidRPr="000A4976" w:rsidRDefault="00521361" w:rsidP="005213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21361" w:rsidRPr="00FB04CC" w:rsidRDefault="00EF1B47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B47">
        <w:rPr>
          <w:rFonts w:ascii="Times New Roman" w:hAnsi="Times New Roman" w:cs="Times New Roman"/>
          <w:b/>
          <w:sz w:val="26"/>
          <w:szCs w:val="26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1361" w:rsidRPr="000A4976" w:rsidRDefault="00521361" w:rsidP="005213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04CC" w:rsidRPr="00BE1220" w:rsidRDefault="00EF1B47" w:rsidP="00BE12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47">
        <w:rPr>
          <w:rFonts w:ascii="Times New Roman" w:hAnsi="Times New Roman" w:cs="Times New Roman"/>
          <w:sz w:val="24"/>
          <w:szCs w:val="24"/>
        </w:rPr>
        <w:t>В соответствии с частью 14 статьи 79 Федерального закона «О выборах депутатов Государственной Думы Федерального Собрания Российской Федерации»</w:t>
      </w:r>
      <w:r w:rsidR="00FB04CC" w:rsidRPr="00BE1220">
        <w:rPr>
          <w:rFonts w:ascii="Times New Roman" w:hAnsi="Times New Roman" w:cs="Times New Roman"/>
          <w:sz w:val="24"/>
          <w:szCs w:val="24"/>
        </w:rPr>
        <w:t xml:space="preserve"> </w:t>
      </w:r>
      <w:r w:rsidR="00521361" w:rsidRPr="00BE1220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  <w:r w:rsidR="00385ED5" w:rsidRPr="00BE1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D5" w:rsidRPr="00BE122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85ED5" w:rsidRPr="00BE122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21361" w:rsidRPr="00BE1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61" w:rsidRPr="00BE1220" w:rsidRDefault="00FB04CC" w:rsidP="00521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220">
        <w:rPr>
          <w:rFonts w:ascii="Times New Roman" w:hAnsi="Times New Roman" w:cs="Times New Roman"/>
          <w:b/>
          <w:sz w:val="24"/>
          <w:szCs w:val="24"/>
        </w:rPr>
        <w:t>РЕШИЛА</w:t>
      </w:r>
      <w:r w:rsidR="00521361" w:rsidRPr="00BE1220">
        <w:rPr>
          <w:rFonts w:ascii="Times New Roman" w:hAnsi="Times New Roman" w:cs="Times New Roman"/>
          <w:sz w:val="24"/>
          <w:szCs w:val="24"/>
        </w:rPr>
        <w:t>:</w:t>
      </w:r>
    </w:p>
    <w:p w:rsidR="00521361" w:rsidRPr="00BE1220" w:rsidRDefault="00521361" w:rsidP="00521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220">
        <w:rPr>
          <w:rFonts w:ascii="Times New Roman" w:hAnsi="Times New Roman" w:cs="Times New Roman"/>
          <w:sz w:val="24"/>
          <w:szCs w:val="24"/>
        </w:rPr>
        <w:t xml:space="preserve">    1.  </w:t>
      </w:r>
      <w:r w:rsidR="00EF1B47" w:rsidRPr="00EF1B47">
        <w:rPr>
          <w:rFonts w:ascii="Times New Roman" w:hAnsi="Times New Roman" w:cs="Times New Roman"/>
          <w:sz w:val="24"/>
          <w:szCs w:val="24"/>
        </w:rPr>
        <w:t>Передать в участковые избирательные комиссии по акту следующее количество избирательных бюллетеней для голосования на выборах депутатов Государственной Думы Федерального Собрания Российской Федерации восьмого созыва:</w:t>
      </w:r>
    </w:p>
    <w:p w:rsidR="00EF1B47" w:rsidRDefault="00EF1B47" w:rsidP="005213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701"/>
        <w:gridCol w:w="1701"/>
        <w:gridCol w:w="1701"/>
        <w:gridCol w:w="1559"/>
      </w:tblGrid>
      <w:tr w:rsidR="00670A35" w:rsidRPr="00EF1B47" w:rsidTr="00670A35">
        <w:trPr>
          <w:trHeight w:val="610"/>
        </w:trPr>
        <w:tc>
          <w:tcPr>
            <w:tcW w:w="851" w:type="dxa"/>
            <w:vMerge w:val="restart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УИК</w:t>
            </w:r>
          </w:p>
        </w:tc>
        <w:tc>
          <w:tcPr>
            <w:tcW w:w="1560" w:type="dxa"/>
            <w:vMerge w:val="restart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1559" w:type="dxa"/>
            <w:vMerge w:val="restart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Количество передаваемых избирательных бюллетеней</w:t>
            </w:r>
          </w:p>
        </w:tc>
        <w:tc>
          <w:tcPr>
            <w:tcW w:w="3260" w:type="dxa"/>
            <w:gridSpan w:val="2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A35">
              <w:rPr>
                <w:rFonts w:ascii="Times New Roman" w:eastAsia="Calibri" w:hAnsi="Times New Roman" w:cs="Times New Roman"/>
                <w:b/>
              </w:rPr>
              <w:t>Количество передаваемых избирательных бюллетеней</w:t>
            </w:r>
            <w:r>
              <w:rPr>
                <w:rFonts w:ascii="Times New Roman" w:eastAsia="Calibri" w:hAnsi="Times New Roman" w:cs="Times New Roman"/>
                <w:b/>
              </w:rPr>
              <w:t xml:space="preserve"> для КОИБ</w:t>
            </w:r>
          </w:p>
        </w:tc>
      </w:tr>
      <w:tr w:rsidR="00670A35" w:rsidRPr="00EF1B47" w:rsidTr="00670A35">
        <w:trPr>
          <w:cantSplit/>
          <w:trHeight w:val="1926"/>
        </w:trPr>
        <w:tc>
          <w:tcPr>
            <w:tcW w:w="851" w:type="dxa"/>
            <w:vMerge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по федеральному избирательному округу</w:t>
            </w:r>
          </w:p>
        </w:tc>
        <w:tc>
          <w:tcPr>
            <w:tcW w:w="1701" w:type="dxa"/>
            <w:textDirection w:val="btL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A35">
              <w:rPr>
                <w:rFonts w:ascii="Times New Roman" w:eastAsia="Calibri" w:hAnsi="Times New Roman" w:cs="Times New Roman"/>
                <w:b/>
              </w:rPr>
              <w:t>по одномандатному избирательному округу</w:t>
            </w:r>
          </w:p>
        </w:tc>
        <w:tc>
          <w:tcPr>
            <w:tcW w:w="1559" w:type="dxa"/>
            <w:textDirection w:val="btL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A35">
              <w:rPr>
                <w:rFonts w:ascii="Times New Roman" w:eastAsia="Calibri" w:hAnsi="Times New Roman" w:cs="Times New Roman"/>
                <w:b/>
              </w:rPr>
              <w:t>по федеральному избирательному округу</w:t>
            </w: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866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1969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867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2195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868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1741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869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2369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2369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872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1871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lastRenderedPageBreak/>
              <w:t>873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931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874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1668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875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1261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876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1920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877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1827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878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2355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879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758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881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2343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882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717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883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1896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1343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885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886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796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887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674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888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889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1092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890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1126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891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1639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lastRenderedPageBreak/>
              <w:t>892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1416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893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603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894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777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895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736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896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897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1122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898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899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317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124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2391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448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904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2030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1778</w:t>
            </w: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559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1485</w:t>
            </w: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559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908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1648</w:t>
            </w: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909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1612</w:t>
            </w: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lastRenderedPageBreak/>
              <w:t>910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1582</w:t>
            </w: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1916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912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1298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1075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1055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916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1525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917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1085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1560" w:type="dxa"/>
          </w:tcPr>
          <w:p w:rsidR="002152BE" w:rsidRPr="00EF1B47" w:rsidRDefault="002152BE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1473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919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1179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920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1814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921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2156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1412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923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2704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924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2678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925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2337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926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2459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927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643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2BE" w:rsidRPr="00EF1B47" w:rsidTr="001D6F3A">
        <w:tc>
          <w:tcPr>
            <w:tcW w:w="851" w:type="dxa"/>
          </w:tcPr>
          <w:p w:rsidR="002152BE" w:rsidRPr="00EF1B47" w:rsidRDefault="002152B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958</w:t>
            </w:r>
          </w:p>
        </w:tc>
        <w:tc>
          <w:tcPr>
            <w:tcW w:w="1560" w:type="dxa"/>
          </w:tcPr>
          <w:p w:rsidR="002152BE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152BE" w:rsidRPr="008413B0" w:rsidRDefault="002152B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2062</w:t>
            </w:r>
          </w:p>
        </w:tc>
        <w:tc>
          <w:tcPr>
            <w:tcW w:w="1701" w:type="dxa"/>
            <w:vAlign w:val="bottom"/>
          </w:tcPr>
          <w:p w:rsidR="002152BE" w:rsidRPr="002152BE" w:rsidRDefault="002152BE" w:rsidP="00215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01" w:type="dxa"/>
            <w:vAlign w:val="bottom"/>
          </w:tcPr>
          <w:p w:rsidR="002152BE" w:rsidRPr="002152BE" w:rsidRDefault="002152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01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2BE" w:rsidRPr="00EF1B47" w:rsidRDefault="002152B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32E" w:rsidRPr="00EF1B47" w:rsidTr="001D6F3A">
        <w:tc>
          <w:tcPr>
            <w:tcW w:w="851" w:type="dxa"/>
          </w:tcPr>
          <w:p w:rsidR="00CC732E" w:rsidRPr="00EF1B47" w:rsidRDefault="00CC732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lastRenderedPageBreak/>
              <w:t>959</w:t>
            </w:r>
          </w:p>
        </w:tc>
        <w:tc>
          <w:tcPr>
            <w:tcW w:w="1560" w:type="dxa"/>
          </w:tcPr>
          <w:p w:rsidR="001D6F3A" w:rsidRPr="00EF1B47" w:rsidRDefault="001D6F3A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CC732E" w:rsidRPr="00EF1B47" w:rsidRDefault="00CC732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C732E" w:rsidRPr="008413B0" w:rsidRDefault="00CC732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1578</w:t>
            </w:r>
          </w:p>
        </w:tc>
        <w:tc>
          <w:tcPr>
            <w:tcW w:w="1701" w:type="dxa"/>
            <w:vAlign w:val="bottom"/>
          </w:tcPr>
          <w:p w:rsidR="00CC732E" w:rsidRPr="00CC732E" w:rsidRDefault="00CC732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C732E" w:rsidRPr="00CC732E" w:rsidRDefault="00CC732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C732E" w:rsidRPr="00CC732E" w:rsidRDefault="00CC732E" w:rsidP="001D6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32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vAlign w:val="bottom"/>
          </w:tcPr>
          <w:p w:rsidR="00CC732E" w:rsidRPr="00CC732E" w:rsidRDefault="00CC732E" w:rsidP="001D6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32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CC732E" w:rsidRPr="00EF1B47" w:rsidTr="001D6F3A">
        <w:tc>
          <w:tcPr>
            <w:tcW w:w="851" w:type="dxa"/>
          </w:tcPr>
          <w:p w:rsidR="00CC732E" w:rsidRPr="00EF1B47" w:rsidRDefault="00CC732E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99</w:t>
            </w:r>
            <w:r w:rsidR="001D6F3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60" w:type="dxa"/>
          </w:tcPr>
          <w:p w:rsidR="001D6F3A" w:rsidRPr="00EF1B47" w:rsidRDefault="001D6F3A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CC732E" w:rsidRPr="00EF1B47" w:rsidRDefault="00CC732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C732E" w:rsidRPr="008413B0" w:rsidRDefault="00CC732E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1040</w:t>
            </w:r>
          </w:p>
        </w:tc>
        <w:tc>
          <w:tcPr>
            <w:tcW w:w="1701" w:type="dxa"/>
            <w:vAlign w:val="bottom"/>
          </w:tcPr>
          <w:p w:rsidR="00CC732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CC732E" w:rsidRPr="00CC732E" w:rsidRDefault="002152BE" w:rsidP="00CC7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CC732E" w:rsidRPr="00EF1B47" w:rsidRDefault="00CC732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2E" w:rsidRPr="00EF1B47" w:rsidRDefault="00CC732E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A35" w:rsidRPr="00EF1B47" w:rsidTr="00670A35">
        <w:trPr>
          <w:trHeight w:val="329"/>
        </w:trPr>
        <w:tc>
          <w:tcPr>
            <w:tcW w:w="2411" w:type="dxa"/>
            <w:gridSpan w:val="2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A35" w:rsidRPr="00EF1B47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74340</w:t>
            </w:r>
          </w:p>
        </w:tc>
        <w:tc>
          <w:tcPr>
            <w:tcW w:w="1701" w:type="dxa"/>
          </w:tcPr>
          <w:p w:rsidR="00670A35" w:rsidRPr="00EF1B47" w:rsidRDefault="002152BE" w:rsidP="002152BE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74340</w:t>
            </w:r>
          </w:p>
        </w:tc>
        <w:tc>
          <w:tcPr>
            <w:tcW w:w="1701" w:type="dxa"/>
          </w:tcPr>
          <w:p w:rsidR="00670A35" w:rsidRPr="00EF1B47" w:rsidRDefault="00EC6E46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1D6F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70A35" w:rsidRPr="00EF1B47" w:rsidRDefault="00EC6E46" w:rsidP="00CC732E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CC732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D6F3A" w:rsidRPr="00EF1B47" w:rsidTr="00670A35">
        <w:trPr>
          <w:trHeight w:val="329"/>
        </w:trPr>
        <w:tc>
          <w:tcPr>
            <w:tcW w:w="2411" w:type="dxa"/>
            <w:gridSpan w:val="2"/>
          </w:tcPr>
          <w:p w:rsidR="001D6F3A" w:rsidRPr="00EF1B47" w:rsidRDefault="001D6F3A" w:rsidP="00EF1B47">
            <w:pPr>
              <w:tabs>
                <w:tab w:val="left" w:pos="993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ТИК</w:t>
            </w:r>
          </w:p>
        </w:tc>
        <w:tc>
          <w:tcPr>
            <w:tcW w:w="1559" w:type="dxa"/>
          </w:tcPr>
          <w:p w:rsidR="001D6F3A" w:rsidRPr="00EF1B47" w:rsidRDefault="001D6F3A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F3A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7793</w:t>
            </w:r>
          </w:p>
        </w:tc>
        <w:tc>
          <w:tcPr>
            <w:tcW w:w="1701" w:type="dxa"/>
          </w:tcPr>
          <w:p w:rsidR="001D6F3A" w:rsidRDefault="002152BE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7793</w:t>
            </w:r>
          </w:p>
        </w:tc>
        <w:tc>
          <w:tcPr>
            <w:tcW w:w="1701" w:type="dxa"/>
          </w:tcPr>
          <w:p w:rsidR="001D6F3A" w:rsidRPr="00EF1B47" w:rsidRDefault="001D6F3A" w:rsidP="00EC6E4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E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D6F3A" w:rsidRDefault="001D6F3A" w:rsidP="00EC6E4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E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A4F13" w:rsidRDefault="009A4F13" w:rsidP="005213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220" w:rsidRDefault="00784E9E" w:rsidP="009A4F1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E1220">
        <w:rPr>
          <w:sz w:val="24"/>
          <w:szCs w:val="24"/>
        </w:rPr>
        <w:t xml:space="preserve">. </w:t>
      </w:r>
      <w:proofErr w:type="gramStart"/>
      <w:r w:rsidR="00DE2EE4" w:rsidRPr="00DE2EE4">
        <w:rPr>
          <w:sz w:val="24"/>
          <w:szCs w:val="24"/>
        </w:rPr>
        <w:t>Контроль за</w:t>
      </w:r>
      <w:proofErr w:type="gramEnd"/>
      <w:r w:rsidR="00DE2EE4" w:rsidRPr="00DE2EE4">
        <w:rPr>
          <w:sz w:val="24"/>
          <w:szCs w:val="24"/>
        </w:rPr>
        <w:t xml:space="preserve"> выполнением настоящего решения возложить на председателя территориальной избирательной комиссии </w:t>
      </w:r>
      <w:proofErr w:type="spellStart"/>
      <w:r w:rsidR="00DE2EE4" w:rsidRPr="00DE2EE4">
        <w:rPr>
          <w:sz w:val="24"/>
          <w:szCs w:val="24"/>
        </w:rPr>
        <w:t>Тосненского</w:t>
      </w:r>
      <w:proofErr w:type="spellEnd"/>
      <w:r w:rsidR="00DE2EE4" w:rsidRPr="00DE2EE4">
        <w:rPr>
          <w:sz w:val="24"/>
          <w:szCs w:val="24"/>
        </w:rPr>
        <w:t xml:space="preserve"> муниц</w:t>
      </w:r>
      <w:r w:rsidR="00DE2EE4">
        <w:rPr>
          <w:sz w:val="24"/>
          <w:szCs w:val="24"/>
        </w:rPr>
        <w:t>ипального района Онегину Т.Н</w:t>
      </w:r>
      <w:r w:rsidR="00BE1220" w:rsidRPr="000B55CE">
        <w:rPr>
          <w:sz w:val="24"/>
          <w:szCs w:val="24"/>
        </w:rPr>
        <w:t>.</w:t>
      </w:r>
      <w:r w:rsidR="00DE2EE4">
        <w:rPr>
          <w:sz w:val="24"/>
          <w:szCs w:val="24"/>
        </w:rPr>
        <w:t xml:space="preserve">  </w:t>
      </w:r>
    </w:p>
    <w:p w:rsidR="00784E9E" w:rsidRPr="00FB04CC" w:rsidRDefault="00784E9E" w:rsidP="009A4F13">
      <w:pPr>
        <w:pStyle w:val="ConsPlusNormal"/>
        <w:ind w:firstLine="708"/>
        <w:jc w:val="both"/>
        <w:rPr>
          <w:sz w:val="24"/>
          <w:szCs w:val="24"/>
        </w:rPr>
      </w:pPr>
    </w:p>
    <w:p w:rsidR="009A4F13" w:rsidRPr="00FB04CC" w:rsidRDefault="009A4F13" w:rsidP="005213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E9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84E9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E9E">
        <w:rPr>
          <w:rFonts w:ascii="Times New Roman" w:hAnsi="Times New Roman"/>
          <w:sz w:val="24"/>
          <w:szCs w:val="24"/>
        </w:rPr>
        <w:t>избирательной комиссии</w:t>
      </w:r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E9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E9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784E9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E9E">
        <w:rPr>
          <w:rFonts w:ascii="Times New Roman" w:hAnsi="Times New Roman"/>
          <w:sz w:val="24"/>
          <w:szCs w:val="24"/>
        </w:rPr>
        <w:t>избирательной комиссии</w:t>
      </w:r>
    </w:p>
    <w:p w:rsidR="00521361" w:rsidRPr="00FB04CC" w:rsidRDefault="00784E9E" w:rsidP="00784E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4E9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4E9E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784E9E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sectPr w:rsidR="00521361" w:rsidRPr="00FB04CC" w:rsidSect="000A497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1"/>
    <w:rsid w:val="00094187"/>
    <w:rsid w:val="000A4976"/>
    <w:rsid w:val="00184BBB"/>
    <w:rsid w:val="001D6F3A"/>
    <w:rsid w:val="002152BE"/>
    <w:rsid w:val="00385ED5"/>
    <w:rsid w:val="00521361"/>
    <w:rsid w:val="00670A35"/>
    <w:rsid w:val="006D2478"/>
    <w:rsid w:val="006E2A9C"/>
    <w:rsid w:val="00784E9E"/>
    <w:rsid w:val="008F5EB1"/>
    <w:rsid w:val="00935BD8"/>
    <w:rsid w:val="009669BB"/>
    <w:rsid w:val="00985C93"/>
    <w:rsid w:val="009A4F13"/>
    <w:rsid w:val="009F24C6"/>
    <w:rsid w:val="00BE1220"/>
    <w:rsid w:val="00C1493D"/>
    <w:rsid w:val="00C42CB3"/>
    <w:rsid w:val="00CC732E"/>
    <w:rsid w:val="00DC6C5D"/>
    <w:rsid w:val="00DE2EE4"/>
    <w:rsid w:val="00DE52F3"/>
    <w:rsid w:val="00EC6E46"/>
    <w:rsid w:val="00EF1B47"/>
    <w:rsid w:val="00FB04CC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21361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FB04CC"/>
    <w:pPr>
      <w:spacing w:line="240" w:lineRule="auto"/>
    </w:pPr>
  </w:style>
  <w:style w:type="paragraph" w:customStyle="1" w:styleId="a4">
    <w:name w:val="Знак"/>
    <w:basedOn w:val="4"/>
    <w:rsid w:val="009F24C6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21361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FB04CC"/>
    <w:pPr>
      <w:spacing w:line="240" w:lineRule="auto"/>
    </w:pPr>
  </w:style>
  <w:style w:type="paragraph" w:customStyle="1" w:styleId="a4">
    <w:name w:val="Знак"/>
    <w:basedOn w:val="4"/>
    <w:rsid w:val="009F24C6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9</cp:revision>
  <cp:lastPrinted>2016-09-12T15:20:00Z</cp:lastPrinted>
  <dcterms:created xsi:type="dcterms:W3CDTF">2021-08-30T14:26:00Z</dcterms:created>
  <dcterms:modified xsi:type="dcterms:W3CDTF">2021-09-07T09:09:00Z</dcterms:modified>
</cp:coreProperties>
</file>